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E3" w:rsidRPr="002847E3" w:rsidRDefault="002847E3" w:rsidP="00284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E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A15F3" w:rsidRDefault="004A15F3" w:rsidP="0028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7E3" w:rsidRPr="002847E3" w:rsidRDefault="002847E3" w:rsidP="0028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7E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847E3" w:rsidRDefault="002847E3" w:rsidP="00455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249" w:rsidRPr="00455249" w:rsidRDefault="00455249" w:rsidP="00284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249">
        <w:rPr>
          <w:rFonts w:ascii="Times New Roman" w:hAnsi="Times New Roman" w:cs="Times New Roman"/>
          <w:b/>
          <w:sz w:val="24"/>
          <w:szCs w:val="24"/>
        </w:rPr>
        <w:t>Новосибирская государственная консерватория им. М.</w:t>
      </w:r>
      <w:r w:rsidR="002C7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249">
        <w:rPr>
          <w:rFonts w:ascii="Times New Roman" w:hAnsi="Times New Roman" w:cs="Times New Roman"/>
          <w:b/>
          <w:sz w:val="24"/>
          <w:szCs w:val="24"/>
        </w:rPr>
        <w:t>И. Глинки</w:t>
      </w:r>
    </w:p>
    <w:p w:rsidR="00455249" w:rsidRPr="00966D6E" w:rsidRDefault="00455249" w:rsidP="002847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D6E">
        <w:rPr>
          <w:rFonts w:ascii="Times New Roman" w:hAnsi="Times New Roman" w:cs="Times New Roman"/>
          <w:i/>
          <w:sz w:val="24"/>
          <w:szCs w:val="24"/>
        </w:rPr>
        <w:t>в рамках проекта, пос</w:t>
      </w:r>
      <w:r w:rsidR="006C1D57">
        <w:rPr>
          <w:rFonts w:ascii="Times New Roman" w:hAnsi="Times New Roman" w:cs="Times New Roman"/>
          <w:i/>
          <w:sz w:val="24"/>
          <w:szCs w:val="24"/>
        </w:rPr>
        <w:t xml:space="preserve">вященного празднованию юбилея А. </w:t>
      </w:r>
      <w:r w:rsidRPr="00966D6E">
        <w:rPr>
          <w:rFonts w:ascii="Times New Roman" w:hAnsi="Times New Roman" w:cs="Times New Roman"/>
          <w:i/>
          <w:sz w:val="24"/>
          <w:szCs w:val="24"/>
        </w:rPr>
        <w:t xml:space="preserve">С. Пушкина, </w:t>
      </w:r>
    </w:p>
    <w:p w:rsidR="00455249" w:rsidRDefault="00455249" w:rsidP="0028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</w:p>
    <w:p w:rsidR="00455249" w:rsidRDefault="00455249" w:rsidP="0028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Всероссийскую научно-практическую конференцию</w:t>
      </w:r>
    </w:p>
    <w:p w:rsidR="00455249" w:rsidRPr="00966D6E" w:rsidRDefault="00455249" w:rsidP="00284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6E">
        <w:rPr>
          <w:rFonts w:ascii="Times New Roman" w:hAnsi="Times New Roman" w:cs="Times New Roman"/>
          <w:b/>
          <w:sz w:val="24"/>
          <w:szCs w:val="24"/>
        </w:rPr>
        <w:t xml:space="preserve"> «НАСЛЕДИЕ А.</w:t>
      </w:r>
      <w:r w:rsidR="006C1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D6E">
        <w:rPr>
          <w:rFonts w:ascii="Times New Roman" w:hAnsi="Times New Roman" w:cs="Times New Roman"/>
          <w:b/>
          <w:sz w:val="24"/>
          <w:szCs w:val="24"/>
        </w:rPr>
        <w:t xml:space="preserve">С. ПУШКИНА В МИРОВОЙ МУЗЫКЕ: </w:t>
      </w:r>
    </w:p>
    <w:p w:rsidR="00455249" w:rsidRPr="00966D6E" w:rsidRDefault="00455249" w:rsidP="00284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6E">
        <w:rPr>
          <w:rFonts w:ascii="Times New Roman" w:hAnsi="Times New Roman" w:cs="Times New Roman"/>
          <w:b/>
          <w:sz w:val="24"/>
          <w:szCs w:val="24"/>
        </w:rPr>
        <w:t>К 220-ЛЕТИЮ СО ДНЯ РОЖДЕНИЯ ПОЭТА»</w:t>
      </w:r>
    </w:p>
    <w:p w:rsidR="00455249" w:rsidRDefault="00455249" w:rsidP="0028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16 декабря 2019 года</w:t>
      </w:r>
    </w:p>
    <w:p w:rsidR="00B87104" w:rsidRDefault="00B87104" w:rsidP="002C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104" w:rsidRDefault="008A3FCE" w:rsidP="00284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Пушкина для российской</w:t>
      </w:r>
      <w:r w:rsidR="006C3128">
        <w:rPr>
          <w:rFonts w:ascii="Times New Roman" w:hAnsi="Times New Roman" w:cs="Times New Roman"/>
          <w:sz w:val="24"/>
          <w:szCs w:val="24"/>
        </w:rPr>
        <w:t xml:space="preserve"> </w:t>
      </w:r>
      <w:r w:rsidR="005C2820">
        <w:rPr>
          <w:rFonts w:ascii="Times New Roman" w:hAnsi="Times New Roman" w:cs="Times New Roman"/>
          <w:sz w:val="24"/>
          <w:szCs w:val="24"/>
        </w:rPr>
        <w:t xml:space="preserve">культуры невозможно переоценить. Именем </w:t>
      </w:r>
      <w:bookmarkStart w:id="0" w:name="_GoBack"/>
      <w:bookmarkEnd w:id="0"/>
      <w:r w:rsidR="005C2820">
        <w:rPr>
          <w:rFonts w:ascii="Times New Roman" w:hAnsi="Times New Roman" w:cs="Times New Roman"/>
          <w:sz w:val="24"/>
          <w:szCs w:val="24"/>
        </w:rPr>
        <w:t>великого поэта</w:t>
      </w:r>
      <w:r w:rsidR="006C3128">
        <w:rPr>
          <w:rFonts w:ascii="Times New Roman" w:hAnsi="Times New Roman" w:cs="Times New Roman"/>
          <w:sz w:val="24"/>
          <w:szCs w:val="24"/>
        </w:rPr>
        <w:t xml:space="preserve"> измеряется </w:t>
      </w:r>
      <w:r w:rsidR="00AE26B8">
        <w:rPr>
          <w:rFonts w:ascii="Times New Roman" w:hAnsi="Times New Roman" w:cs="Times New Roman"/>
          <w:sz w:val="24"/>
          <w:szCs w:val="24"/>
        </w:rPr>
        <w:t>интеллектуальная и духовная суть нации, индивидуально-личное и</w:t>
      </w:r>
      <w:r w:rsidR="002C7BA6">
        <w:rPr>
          <w:rFonts w:ascii="Times New Roman" w:hAnsi="Times New Roman" w:cs="Times New Roman"/>
          <w:sz w:val="24"/>
          <w:szCs w:val="24"/>
        </w:rPr>
        <w:t xml:space="preserve"> общественно значимое</w:t>
      </w:r>
      <w:r w:rsidR="006C1D57">
        <w:rPr>
          <w:rFonts w:ascii="Times New Roman" w:hAnsi="Times New Roman" w:cs="Times New Roman"/>
          <w:sz w:val="24"/>
          <w:szCs w:val="24"/>
        </w:rPr>
        <w:t>.</w:t>
      </w:r>
      <w:r w:rsidR="006C3128">
        <w:rPr>
          <w:rFonts w:ascii="Times New Roman" w:hAnsi="Times New Roman" w:cs="Times New Roman"/>
          <w:sz w:val="24"/>
          <w:szCs w:val="24"/>
        </w:rPr>
        <w:t xml:space="preserve"> </w:t>
      </w:r>
      <w:r w:rsidR="005C2820">
        <w:rPr>
          <w:rFonts w:ascii="Times New Roman" w:hAnsi="Times New Roman" w:cs="Times New Roman"/>
          <w:sz w:val="24"/>
          <w:szCs w:val="24"/>
        </w:rPr>
        <w:t>В</w:t>
      </w:r>
      <w:r w:rsidR="00AE26B8">
        <w:rPr>
          <w:rFonts w:ascii="Times New Roman" w:hAnsi="Times New Roman" w:cs="Times New Roman"/>
          <w:sz w:val="24"/>
          <w:szCs w:val="24"/>
        </w:rPr>
        <w:t xml:space="preserve">семирная </w:t>
      </w:r>
      <w:r w:rsidR="00992119">
        <w:rPr>
          <w:rFonts w:ascii="Times New Roman" w:hAnsi="Times New Roman" w:cs="Times New Roman"/>
          <w:sz w:val="24"/>
          <w:szCs w:val="24"/>
        </w:rPr>
        <w:t>восприимчивость и</w:t>
      </w:r>
      <w:r w:rsidR="006C1D57">
        <w:rPr>
          <w:rFonts w:ascii="Times New Roman" w:hAnsi="Times New Roman" w:cs="Times New Roman"/>
          <w:sz w:val="24"/>
          <w:szCs w:val="24"/>
        </w:rPr>
        <w:t xml:space="preserve"> универсализм</w:t>
      </w:r>
      <w:r w:rsidR="00AE26B8">
        <w:rPr>
          <w:rFonts w:ascii="Times New Roman" w:hAnsi="Times New Roman" w:cs="Times New Roman"/>
          <w:sz w:val="24"/>
          <w:szCs w:val="24"/>
        </w:rPr>
        <w:t>, талант постижения глобальных исторических процессов и тайн</w:t>
      </w:r>
      <w:r w:rsidR="002C7BA6">
        <w:rPr>
          <w:rFonts w:ascii="Times New Roman" w:hAnsi="Times New Roman" w:cs="Times New Roman"/>
          <w:sz w:val="24"/>
          <w:szCs w:val="24"/>
        </w:rPr>
        <w:t>ы</w:t>
      </w:r>
      <w:r w:rsidR="00AE26B8">
        <w:rPr>
          <w:rFonts w:ascii="Times New Roman" w:hAnsi="Times New Roman" w:cs="Times New Roman"/>
          <w:sz w:val="24"/>
          <w:szCs w:val="24"/>
        </w:rPr>
        <w:t xml:space="preserve"> человеческой души</w:t>
      </w:r>
      <w:r w:rsidR="002C7BA6">
        <w:rPr>
          <w:rFonts w:ascii="Times New Roman" w:hAnsi="Times New Roman" w:cs="Times New Roman"/>
          <w:sz w:val="24"/>
          <w:szCs w:val="24"/>
        </w:rPr>
        <w:t>, понимание трагизма жизни и его преодоление</w:t>
      </w:r>
      <w:r w:rsidR="00AE26B8">
        <w:rPr>
          <w:rFonts w:ascii="Times New Roman" w:hAnsi="Times New Roman" w:cs="Times New Roman"/>
          <w:sz w:val="24"/>
          <w:szCs w:val="24"/>
        </w:rPr>
        <w:t xml:space="preserve"> делают Пушкина </w:t>
      </w:r>
      <w:r w:rsidR="00B33D27">
        <w:rPr>
          <w:rFonts w:ascii="Times New Roman" w:hAnsi="Times New Roman" w:cs="Times New Roman"/>
          <w:sz w:val="24"/>
          <w:szCs w:val="24"/>
        </w:rPr>
        <w:t xml:space="preserve">символом гармонии и торжества </w:t>
      </w:r>
      <w:r w:rsidR="00992119">
        <w:rPr>
          <w:rFonts w:ascii="Times New Roman" w:hAnsi="Times New Roman" w:cs="Times New Roman"/>
          <w:sz w:val="24"/>
          <w:szCs w:val="24"/>
        </w:rPr>
        <w:t>вневременных ценностей,</w:t>
      </w:r>
      <w:r w:rsidR="006C1D57">
        <w:rPr>
          <w:rFonts w:ascii="Times New Roman" w:hAnsi="Times New Roman" w:cs="Times New Roman"/>
          <w:sz w:val="24"/>
          <w:szCs w:val="24"/>
        </w:rPr>
        <w:t xml:space="preserve"> красоты мироздания,</w:t>
      </w:r>
      <w:r w:rsidR="00992119">
        <w:rPr>
          <w:rFonts w:ascii="Times New Roman" w:hAnsi="Times New Roman" w:cs="Times New Roman"/>
          <w:sz w:val="24"/>
          <w:szCs w:val="24"/>
        </w:rPr>
        <w:t xml:space="preserve"> эталоном</w:t>
      </w:r>
      <w:r w:rsidR="00B33D27">
        <w:rPr>
          <w:rFonts w:ascii="Times New Roman" w:hAnsi="Times New Roman" w:cs="Times New Roman"/>
          <w:sz w:val="24"/>
          <w:szCs w:val="24"/>
        </w:rPr>
        <w:t xml:space="preserve">  </w:t>
      </w:r>
      <w:r w:rsidR="00992119">
        <w:rPr>
          <w:rFonts w:ascii="Times New Roman" w:hAnsi="Times New Roman" w:cs="Times New Roman"/>
          <w:sz w:val="24"/>
          <w:szCs w:val="24"/>
        </w:rPr>
        <w:t>в иску</w:t>
      </w:r>
      <w:r w:rsidR="006C1D57">
        <w:rPr>
          <w:rFonts w:ascii="Times New Roman" w:hAnsi="Times New Roman" w:cs="Times New Roman"/>
          <w:sz w:val="24"/>
          <w:szCs w:val="24"/>
        </w:rPr>
        <w:t>сстве</w:t>
      </w:r>
      <w:r w:rsidR="00285381">
        <w:rPr>
          <w:rFonts w:ascii="Times New Roman" w:hAnsi="Times New Roman" w:cs="Times New Roman"/>
          <w:sz w:val="24"/>
          <w:szCs w:val="24"/>
        </w:rPr>
        <w:t xml:space="preserve">, </w:t>
      </w:r>
      <w:r w:rsidR="002416EF">
        <w:rPr>
          <w:rFonts w:ascii="Times New Roman" w:hAnsi="Times New Roman" w:cs="Times New Roman"/>
          <w:sz w:val="24"/>
          <w:szCs w:val="24"/>
        </w:rPr>
        <w:t xml:space="preserve">необходимость следовать которому мы ощущаем </w:t>
      </w:r>
      <w:r w:rsidR="00285381">
        <w:rPr>
          <w:rFonts w:ascii="Times New Roman" w:hAnsi="Times New Roman" w:cs="Times New Roman"/>
          <w:sz w:val="24"/>
          <w:szCs w:val="24"/>
        </w:rPr>
        <w:t>все острее.</w:t>
      </w:r>
    </w:p>
    <w:p w:rsidR="00992119" w:rsidRDefault="004403E0" w:rsidP="00373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E0">
        <w:rPr>
          <w:rFonts w:ascii="Times New Roman" w:hAnsi="Times New Roman" w:cs="Times New Roman"/>
          <w:sz w:val="24"/>
          <w:szCs w:val="24"/>
        </w:rPr>
        <w:t xml:space="preserve">Для обсуждения на конференции предлагаются вопросы, касающиеся музыкально-исторической проблематики, исполнительского искусства, </w:t>
      </w:r>
      <w:r w:rsidR="0037355B">
        <w:rPr>
          <w:rFonts w:ascii="Times New Roman" w:hAnsi="Times New Roman" w:cs="Times New Roman"/>
          <w:sz w:val="24"/>
          <w:szCs w:val="24"/>
        </w:rPr>
        <w:t>педагогического мастерства</w:t>
      </w:r>
      <w:r w:rsidR="006C1D57">
        <w:rPr>
          <w:rFonts w:ascii="Times New Roman" w:hAnsi="Times New Roman" w:cs="Times New Roman"/>
          <w:sz w:val="24"/>
          <w:szCs w:val="24"/>
        </w:rPr>
        <w:t>, среди которых</w:t>
      </w:r>
      <w:r w:rsidR="003735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355B" w:rsidRDefault="005C2820" w:rsidP="00373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Пушкин</w:t>
      </w:r>
      <w:r w:rsidR="0037355B">
        <w:rPr>
          <w:rFonts w:ascii="Times New Roman" w:hAnsi="Times New Roman" w:cs="Times New Roman"/>
          <w:sz w:val="24"/>
          <w:szCs w:val="24"/>
        </w:rPr>
        <w:t xml:space="preserve"> и мировая музыкальная культура;</w:t>
      </w:r>
    </w:p>
    <w:p w:rsidR="00992119" w:rsidRDefault="0037355B" w:rsidP="00284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A3B99" w:rsidRPr="00CA3B99">
        <w:rPr>
          <w:rFonts w:ascii="Times New Roman" w:hAnsi="Times New Roman" w:cs="Times New Roman"/>
          <w:sz w:val="24"/>
          <w:szCs w:val="24"/>
        </w:rPr>
        <w:t>ушкинск</w:t>
      </w:r>
      <w:r w:rsidR="00992119">
        <w:rPr>
          <w:rFonts w:ascii="Times New Roman" w:hAnsi="Times New Roman" w:cs="Times New Roman"/>
          <w:sz w:val="24"/>
          <w:szCs w:val="24"/>
        </w:rPr>
        <w:t>ие сюжеты и тексты в творчестве современных композиторов</w:t>
      </w:r>
      <w:r w:rsidR="00CA3B99" w:rsidRPr="00CA3B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03E0" w:rsidRDefault="0037355B" w:rsidP="00284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Пушкин и современное</w:t>
      </w:r>
      <w:r w:rsidR="00CA3B99" w:rsidRPr="00CA3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музыкальное</w:t>
      </w:r>
      <w:r w:rsidR="00992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CA3B99" w:rsidRPr="00CA3B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47B8" w:rsidRDefault="0037355B" w:rsidP="00373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интерпретация произведений на тексты Пушкина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7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веке.</w:t>
      </w:r>
    </w:p>
    <w:p w:rsidR="00576C49" w:rsidRDefault="0037355B" w:rsidP="006C1D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FD" w:rsidRPr="004C5DFD" w:rsidRDefault="004C5DFD" w:rsidP="004A15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C5DFD">
        <w:rPr>
          <w:rFonts w:ascii="Times New Roman" w:hAnsi="Times New Roman" w:cs="Times New Roman"/>
          <w:sz w:val="24"/>
          <w:szCs w:val="24"/>
        </w:rPr>
        <w:t>участию в конференции приглашаются преподаватели, студенты, аспиранты, докторанты (соискатели) музыкальных и ху</w:t>
      </w:r>
      <w:r w:rsidR="00FE2FCD">
        <w:rPr>
          <w:rFonts w:ascii="Times New Roman" w:hAnsi="Times New Roman" w:cs="Times New Roman"/>
          <w:sz w:val="24"/>
          <w:szCs w:val="24"/>
        </w:rPr>
        <w:t>дожественных вузов, музыковеды,</w:t>
      </w:r>
      <w:r w:rsidRPr="004C5DFD">
        <w:rPr>
          <w:rFonts w:ascii="Times New Roman" w:hAnsi="Times New Roman" w:cs="Times New Roman"/>
          <w:sz w:val="24"/>
          <w:szCs w:val="24"/>
        </w:rPr>
        <w:t xml:space="preserve"> композиторы, </w:t>
      </w:r>
      <w:r w:rsidR="00FE2FCD">
        <w:rPr>
          <w:rFonts w:ascii="Times New Roman" w:hAnsi="Times New Roman" w:cs="Times New Roman"/>
          <w:sz w:val="24"/>
          <w:szCs w:val="24"/>
        </w:rPr>
        <w:t xml:space="preserve">исполнители, </w:t>
      </w:r>
      <w:r w:rsidRPr="004C5DFD">
        <w:rPr>
          <w:rFonts w:ascii="Times New Roman" w:hAnsi="Times New Roman" w:cs="Times New Roman"/>
          <w:sz w:val="24"/>
          <w:szCs w:val="24"/>
        </w:rPr>
        <w:t>сотрудники науч</w:t>
      </w:r>
      <w:r w:rsidR="004C362E">
        <w:rPr>
          <w:rFonts w:ascii="Times New Roman" w:hAnsi="Times New Roman" w:cs="Times New Roman"/>
          <w:sz w:val="24"/>
          <w:szCs w:val="24"/>
        </w:rPr>
        <w:t>но-исследовательских институтов</w:t>
      </w:r>
      <w:r w:rsidR="00FE2FCD">
        <w:rPr>
          <w:rFonts w:ascii="Times New Roman" w:hAnsi="Times New Roman" w:cs="Times New Roman"/>
          <w:sz w:val="24"/>
          <w:szCs w:val="24"/>
        </w:rPr>
        <w:t>, архивов, библиотек.</w:t>
      </w:r>
      <w:proofErr w:type="gramEnd"/>
    </w:p>
    <w:p w:rsidR="004C5DFD" w:rsidRPr="004C5DFD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>ламент выступления – не более 15 минут.</w:t>
      </w:r>
    </w:p>
    <w:p w:rsidR="004C5DFD" w:rsidRPr="004C5DFD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sz w:val="24"/>
          <w:szCs w:val="24"/>
        </w:rPr>
        <w:t>Допускается заоч</w:t>
      </w:r>
      <w:r>
        <w:rPr>
          <w:rFonts w:ascii="Times New Roman" w:hAnsi="Times New Roman" w:cs="Times New Roman"/>
          <w:sz w:val="24"/>
          <w:szCs w:val="24"/>
        </w:rPr>
        <w:t>ное участие в форме публикации.</w:t>
      </w:r>
    </w:p>
    <w:p w:rsidR="004C5DFD" w:rsidRPr="004C5DFD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sz w:val="24"/>
          <w:szCs w:val="24"/>
        </w:rPr>
        <w:t>Предусмотрена выдача сер</w:t>
      </w:r>
      <w:r w:rsidR="0083536B">
        <w:rPr>
          <w:rFonts w:ascii="Times New Roman" w:hAnsi="Times New Roman" w:cs="Times New Roman"/>
          <w:sz w:val="24"/>
          <w:szCs w:val="24"/>
        </w:rPr>
        <w:t xml:space="preserve">тификата участника и слушателя </w:t>
      </w:r>
      <w:r>
        <w:rPr>
          <w:rFonts w:ascii="Times New Roman" w:hAnsi="Times New Roman" w:cs="Times New Roman"/>
          <w:sz w:val="24"/>
          <w:szCs w:val="24"/>
        </w:rPr>
        <w:t>конференции.</w:t>
      </w:r>
    </w:p>
    <w:p w:rsidR="0083536B" w:rsidRPr="004C5DFD" w:rsidRDefault="0083536B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6B">
        <w:rPr>
          <w:rFonts w:ascii="Times New Roman" w:hAnsi="Times New Roman" w:cs="Times New Roman"/>
          <w:sz w:val="24"/>
          <w:szCs w:val="24"/>
        </w:rPr>
        <w:t>Избранные статьи будут опубликованы в научном журнале Новосибирской консерватории «Вестник музыкальной науки», входящем в Перечень ВАК. Оргкомитет оставляет за собой право отбора статей для публикации. Требования к оформлению статьи в «Вестнике музыкальной науки» размещены на сайте журнала: http://vestnik.nsglinka.ru/?page_id=19. \</w:t>
      </w:r>
    </w:p>
    <w:p w:rsidR="004C5DFD" w:rsidRPr="004C5DFD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sz w:val="24"/>
          <w:szCs w:val="24"/>
        </w:rPr>
        <w:t>Для участия в конференции необхо</w:t>
      </w:r>
      <w:r w:rsidR="00966D6E">
        <w:rPr>
          <w:rFonts w:ascii="Times New Roman" w:hAnsi="Times New Roman" w:cs="Times New Roman"/>
          <w:sz w:val="24"/>
          <w:szCs w:val="24"/>
        </w:rPr>
        <w:t xml:space="preserve">димо подать </w:t>
      </w:r>
      <w:proofErr w:type="spellStart"/>
      <w:r w:rsidR="00966D6E" w:rsidRPr="00B87104">
        <w:rPr>
          <w:rFonts w:ascii="Times New Roman" w:hAnsi="Times New Roman" w:cs="Times New Roman"/>
          <w:sz w:val="24"/>
          <w:szCs w:val="24"/>
          <w:u w:val="single"/>
        </w:rPr>
        <w:t>on</w:t>
      </w:r>
      <w:proofErr w:type="spellEnd"/>
      <w:r w:rsidR="00966D6E" w:rsidRPr="00B87104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966D6E" w:rsidRPr="00B87104">
        <w:rPr>
          <w:rFonts w:ascii="Times New Roman" w:hAnsi="Times New Roman" w:cs="Times New Roman"/>
          <w:sz w:val="24"/>
          <w:szCs w:val="24"/>
          <w:u w:val="single"/>
        </w:rPr>
        <w:t>line</w:t>
      </w:r>
      <w:proofErr w:type="spellEnd"/>
      <w:r w:rsidR="00966D6E" w:rsidRPr="00B87104">
        <w:rPr>
          <w:rFonts w:ascii="Times New Roman" w:hAnsi="Times New Roman" w:cs="Times New Roman"/>
          <w:sz w:val="24"/>
          <w:szCs w:val="24"/>
          <w:u w:val="single"/>
        </w:rPr>
        <w:t>-заявку</w:t>
      </w:r>
      <w:r w:rsidR="00966D6E">
        <w:rPr>
          <w:rFonts w:ascii="Times New Roman" w:hAnsi="Times New Roman" w:cs="Times New Roman"/>
          <w:sz w:val="24"/>
          <w:szCs w:val="24"/>
        </w:rPr>
        <w:t xml:space="preserve"> до 1 декабря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4C5DFD">
        <w:rPr>
          <w:rFonts w:ascii="Times New Roman" w:hAnsi="Times New Roman" w:cs="Times New Roman"/>
          <w:sz w:val="24"/>
          <w:szCs w:val="24"/>
        </w:rPr>
        <w:t xml:space="preserve"> года на странице конференции, размещенной на сайте Новосибирской консерватории http:</w:t>
      </w:r>
      <w:r>
        <w:rPr>
          <w:rFonts w:ascii="Times New Roman" w:hAnsi="Times New Roman" w:cs="Times New Roman"/>
          <w:sz w:val="24"/>
          <w:szCs w:val="24"/>
        </w:rPr>
        <w:t>//www.nsglinka.ru/konferencii/.</w:t>
      </w:r>
    </w:p>
    <w:p w:rsidR="004C5DFD" w:rsidRPr="004C5DFD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вариант текста </w:t>
      </w:r>
      <w:r w:rsidR="00E1115A">
        <w:rPr>
          <w:rFonts w:ascii="Times New Roman" w:hAnsi="Times New Roman" w:cs="Times New Roman"/>
          <w:sz w:val="24"/>
          <w:szCs w:val="24"/>
        </w:rPr>
        <w:t>статьи принимается не позднее 15 декабря</w:t>
      </w:r>
      <w:r w:rsidRPr="004C5DFD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antikostin</w:t>
      </w:r>
      <w:proofErr w:type="spellEnd"/>
      <w:r w:rsidRPr="004C5DFD">
        <w:rPr>
          <w:rFonts w:ascii="Times New Roman" w:hAnsi="Times New Roman" w:cs="Times New Roman"/>
          <w:sz w:val="24"/>
          <w:szCs w:val="24"/>
        </w:rPr>
        <w:t>@mail.ru. Файл должен имет</w:t>
      </w:r>
      <w:r>
        <w:rPr>
          <w:rFonts w:ascii="Times New Roman" w:hAnsi="Times New Roman" w:cs="Times New Roman"/>
          <w:sz w:val="24"/>
          <w:szCs w:val="24"/>
        </w:rPr>
        <w:t>ь заголовок:  Фами</w:t>
      </w:r>
      <w:r w:rsidR="00966D6E">
        <w:rPr>
          <w:rFonts w:ascii="Times New Roman" w:hAnsi="Times New Roman" w:cs="Times New Roman"/>
          <w:sz w:val="24"/>
          <w:szCs w:val="24"/>
        </w:rPr>
        <w:t>лия автора-ПУШКИН</w:t>
      </w:r>
      <w:r w:rsidRPr="004C5DFD">
        <w:rPr>
          <w:rFonts w:ascii="Times New Roman" w:hAnsi="Times New Roman" w:cs="Times New Roman"/>
          <w:sz w:val="24"/>
          <w:szCs w:val="24"/>
        </w:rPr>
        <w:t>-статья. В те</w:t>
      </w:r>
      <w:r w:rsidR="00966D6E">
        <w:rPr>
          <w:rFonts w:ascii="Times New Roman" w:hAnsi="Times New Roman" w:cs="Times New Roman"/>
          <w:sz w:val="24"/>
          <w:szCs w:val="24"/>
        </w:rPr>
        <w:t>ме письма необходимо писать «ПУШКИН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C5DFD" w:rsidRPr="004C5DFD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sz w:val="24"/>
          <w:szCs w:val="24"/>
        </w:rPr>
        <w:t xml:space="preserve">Финансовые условия. Проезд, проживание и командировочные расходы участников конференции оплачиваются направляющей организацией. </w:t>
      </w:r>
      <w:proofErr w:type="spellStart"/>
      <w:r w:rsidRPr="004C5DFD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4C5DFD">
        <w:rPr>
          <w:rFonts w:ascii="Times New Roman" w:hAnsi="Times New Roman" w:cs="Times New Roman"/>
          <w:sz w:val="24"/>
          <w:szCs w:val="24"/>
        </w:rPr>
        <w:t xml:space="preserve"> за участие в конференции не взимается. С финансовыми условиями публикации можно ознакомиться на сайте: http://vestnik.nsglinka.ru/?page_id=382</w:t>
      </w:r>
    </w:p>
    <w:p w:rsidR="004C5DFD" w:rsidRPr="006C3128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28">
        <w:rPr>
          <w:rFonts w:ascii="Times New Roman" w:hAnsi="Times New Roman" w:cs="Times New Roman"/>
          <w:sz w:val="24"/>
          <w:szCs w:val="24"/>
        </w:rPr>
        <w:t>Оргкомитет конференции и контактная информация:</w:t>
      </w:r>
    </w:p>
    <w:p w:rsidR="004C5DFD" w:rsidRPr="006C3128" w:rsidRDefault="00B668AE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28">
        <w:rPr>
          <w:rFonts w:ascii="Times New Roman" w:hAnsi="Times New Roman" w:cs="Times New Roman"/>
          <w:sz w:val="24"/>
          <w:szCs w:val="24"/>
        </w:rPr>
        <w:t>Антипова Юлия Владимировна – и</w:t>
      </w:r>
      <w:r w:rsidR="006B49A2" w:rsidRPr="006C3128">
        <w:rPr>
          <w:rFonts w:ascii="Times New Roman" w:hAnsi="Times New Roman" w:cs="Times New Roman"/>
          <w:sz w:val="24"/>
          <w:szCs w:val="24"/>
        </w:rPr>
        <w:t>. о. проректора по научной работе</w:t>
      </w:r>
      <w:r w:rsidR="00FE2FCD" w:rsidRPr="006C3128">
        <w:rPr>
          <w:rFonts w:ascii="Times New Roman" w:hAnsi="Times New Roman" w:cs="Times New Roman"/>
          <w:sz w:val="24"/>
          <w:szCs w:val="24"/>
        </w:rPr>
        <w:t>, канд. иск</w:t>
      </w:r>
      <w:proofErr w:type="gramStart"/>
      <w:r w:rsidR="00FE2FCD" w:rsidRPr="006C312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E2FCD" w:rsidRPr="006C3128">
        <w:rPr>
          <w:rFonts w:ascii="Times New Roman" w:hAnsi="Times New Roman" w:cs="Times New Roman"/>
          <w:sz w:val="24"/>
          <w:szCs w:val="24"/>
        </w:rPr>
        <w:t>доцент кафедры истории музыки</w:t>
      </w:r>
      <w:r w:rsidRPr="006C3128">
        <w:rPr>
          <w:rFonts w:ascii="Times New Roman" w:hAnsi="Times New Roman" w:cs="Times New Roman"/>
          <w:sz w:val="24"/>
          <w:szCs w:val="24"/>
        </w:rPr>
        <w:t>:</w:t>
      </w:r>
      <w:r w:rsidR="00FE2FCD" w:rsidRPr="006C3128">
        <w:rPr>
          <w:rFonts w:ascii="Times New Roman" w:hAnsi="Times New Roman" w:cs="Times New Roman"/>
          <w:sz w:val="24"/>
          <w:szCs w:val="24"/>
        </w:rPr>
        <w:t xml:space="preserve"> </w:t>
      </w:r>
      <w:r w:rsidR="006B49A2" w:rsidRPr="006C3128">
        <w:rPr>
          <w:rFonts w:ascii="Times New Roman" w:hAnsi="Times New Roman" w:cs="Times New Roman"/>
          <w:sz w:val="24"/>
          <w:szCs w:val="24"/>
        </w:rPr>
        <w:t>(383) 222-45-72 e-</w:t>
      </w:r>
      <w:proofErr w:type="spellStart"/>
      <w:r w:rsidR="006B49A2" w:rsidRPr="006C312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B49A2" w:rsidRPr="006C3128">
        <w:rPr>
          <w:rFonts w:ascii="Times New Roman" w:hAnsi="Times New Roman" w:cs="Times New Roman"/>
          <w:sz w:val="24"/>
          <w:szCs w:val="24"/>
        </w:rPr>
        <w:t>: antikostin@mail.ru;</w:t>
      </w:r>
    </w:p>
    <w:p w:rsidR="00B668AE" w:rsidRDefault="00B668AE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28">
        <w:rPr>
          <w:rFonts w:ascii="Times New Roman" w:hAnsi="Times New Roman" w:cs="Times New Roman"/>
          <w:sz w:val="24"/>
          <w:szCs w:val="24"/>
        </w:rPr>
        <w:t xml:space="preserve">Молчанов Андрей Сергеевич – </w:t>
      </w:r>
      <w:proofErr w:type="spellStart"/>
      <w:r w:rsidRPr="006C312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C3128">
        <w:rPr>
          <w:rFonts w:ascii="Times New Roman" w:hAnsi="Times New Roman" w:cs="Times New Roman"/>
          <w:sz w:val="24"/>
          <w:szCs w:val="24"/>
        </w:rPr>
        <w:t>. заведующего кафедрой теории музыки, канд. иск</w:t>
      </w:r>
      <w:proofErr w:type="gramStart"/>
      <w:r w:rsidRPr="006C312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C3128">
        <w:rPr>
          <w:rFonts w:ascii="Times New Roman" w:hAnsi="Times New Roman" w:cs="Times New Roman"/>
          <w:sz w:val="24"/>
          <w:szCs w:val="24"/>
        </w:rPr>
        <w:t>доцент;</w:t>
      </w:r>
    </w:p>
    <w:p w:rsidR="002C7BA6" w:rsidRPr="006C3128" w:rsidRDefault="002C7BA6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Робустова Людмила Павловна – заведующий</w:t>
      </w:r>
      <w:r w:rsidRPr="002C7BA6">
        <w:rPr>
          <w:rFonts w:ascii="Times New Roman" w:hAnsi="Times New Roman" w:cs="Times New Roman"/>
          <w:sz w:val="24"/>
          <w:szCs w:val="24"/>
        </w:rPr>
        <w:t xml:space="preserve"> кафедро</w:t>
      </w:r>
      <w:r>
        <w:rPr>
          <w:rFonts w:ascii="Times New Roman" w:hAnsi="Times New Roman" w:cs="Times New Roman"/>
          <w:sz w:val="24"/>
          <w:szCs w:val="24"/>
        </w:rPr>
        <w:t>й музыкального образования и просвещения, канд. иск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доцент;</w:t>
      </w:r>
    </w:p>
    <w:p w:rsidR="00FE2FCD" w:rsidRDefault="00FE2FC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28">
        <w:rPr>
          <w:rFonts w:ascii="Times New Roman" w:hAnsi="Times New Roman" w:cs="Times New Roman"/>
          <w:sz w:val="24"/>
          <w:szCs w:val="24"/>
        </w:rPr>
        <w:t xml:space="preserve">Светлова Ольга Александровна – </w:t>
      </w:r>
      <w:proofErr w:type="spellStart"/>
      <w:r w:rsidR="006C3128" w:rsidRPr="006C312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C3128" w:rsidRPr="006C3128">
        <w:rPr>
          <w:rFonts w:ascii="Times New Roman" w:hAnsi="Times New Roman" w:cs="Times New Roman"/>
          <w:sz w:val="24"/>
          <w:szCs w:val="24"/>
        </w:rPr>
        <w:t xml:space="preserve">. заведующего кафедрой истории музыки, </w:t>
      </w:r>
      <w:r w:rsidRPr="006C3128">
        <w:rPr>
          <w:rFonts w:ascii="Times New Roman" w:hAnsi="Times New Roman" w:cs="Times New Roman"/>
          <w:sz w:val="24"/>
          <w:szCs w:val="24"/>
        </w:rPr>
        <w:t>канд. иск</w:t>
      </w:r>
      <w:proofErr w:type="gramStart"/>
      <w:r w:rsidRPr="006C312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C3128">
        <w:rPr>
          <w:rFonts w:ascii="Times New Roman" w:hAnsi="Times New Roman" w:cs="Times New Roman"/>
          <w:sz w:val="24"/>
          <w:szCs w:val="24"/>
        </w:rPr>
        <w:t>доцент</w:t>
      </w:r>
      <w:r w:rsidR="002C7BA6">
        <w:rPr>
          <w:rFonts w:ascii="Times New Roman" w:hAnsi="Times New Roman" w:cs="Times New Roman"/>
          <w:sz w:val="24"/>
          <w:szCs w:val="24"/>
        </w:rPr>
        <w:t>;</w:t>
      </w:r>
    </w:p>
    <w:p w:rsidR="004C5DFD" w:rsidRPr="006C3128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28">
        <w:rPr>
          <w:rFonts w:ascii="Times New Roman" w:hAnsi="Times New Roman" w:cs="Times New Roman"/>
          <w:sz w:val="24"/>
          <w:szCs w:val="24"/>
        </w:rPr>
        <w:t>Основная информация размещена на сайте консерватории www.nsglinka.ru, http://www.nsglinka.ru/konferencii/.</w:t>
      </w:r>
    </w:p>
    <w:p w:rsidR="004C5DFD" w:rsidRPr="006C3128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28">
        <w:rPr>
          <w:rFonts w:ascii="Times New Roman" w:hAnsi="Times New Roman" w:cs="Times New Roman"/>
          <w:sz w:val="24"/>
          <w:szCs w:val="24"/>
        </w:rPr>
        <w:t>С уважением, оргкомитет конференции</w:t>
      </w:r>
    </w:p>
    <w:p w:rsidR="004C5DFD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DFD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DFD" w:rsidRDefault="004C5DFD" w:rsidP="004A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99"/>
    <w:rsid w:val="00017E5E"/>
    <w:rsid w:val="000753F4"/>
    <w:rsid w:val="000F67CE"/>
    <w:rsid w:val="00172A8F"/>
    <w:rsid w:val="001B53A9"/>
    <w:rsid w:val="002416EF"/>
    <w:rsid w:val="00260CA6"/>
    <w:rsid w:val="002847E3"/>
    <w:rsid w:val="00285381"/>
    <w:rsid w:val="002C7BA6"/>
    <w:rsid w:val="002F0C61"/>
    <w:rsid w:val="00342373"/>
    <w:rsid w:val="0037355B"/>
    <w:rsid w:val="003C5714"/>
    <w:rsid w:val="004403E0"/>
    <w:rsid w:val="00446BE5"/>
    <w:rsid w:val="00455249"/>
    <w:rsid w:val="00482090"/>
    <w:rsid w:val="004A15F3"/>
    <w:rsid w:val="004B6AF7"/>
    <w:rsid w:val="004C362E"/>
    <w:rsid w:val="004C5DFD"/>
    <w:rsid w:val="004D2CF3"/>
    <w:rsid w:val="00576C49"/>
    <w:rsid w:val="00583A8A"/>
    <w:rsid w:val="00587E18"/>
    <w:rsid w:val="005C2820"/>
    <w:rsid w:val="0063105E"/>
    <w:rsid w:val="006544E4"/>
    <w:rsid w:val="006B4067"/>
    <w:rsid w:val="006B49A2"/>
    <w:rsid w:val="006C1D57"/>
    <w:rsid w:val="006C3128"/>
    <w:rsid w:val="007479E8"/>
    <w:rsid w:val="00774FFC"/>
    <w:rsid w:val="0083536B"/>
    <w:rsid w:val="00872FB7"/>
    <w:rsid w:val="008848A2"/>
    <w:rsid w:val="008A3FCE"/>
    <w:rsid w:val="008B4ED4"/>
    <w:rsid w:val="00912F97"/>
    <w:rsid w:val="009447B8"/>
    <w:rsid w:val="00966D6E"/>
    <w:rsid w:val="00980D91"/>
    <w:rsid w:val="00992119"/>
    <w:rsid w:val="009C1BCB"/>
    <w:rsid w:val="009D7899"/>
    <w:rsid w:val="00A55E10"/>
    <w:rsid w:val="00A938EF"/>
    <w:rsid w:val="00AE26B8"/>
    <w:rsid w:val="00B004D1"/>
    <w:rsid w:val="00B33D27"/>
    <w:rsid w:val="00B63016"/>
    <w:rsid w:val="00B668AE"/>
    <w:rsid w:val="00B87104"/>
    <w:rsid w:val="00BA18DB"/>
    <w:rsid w:val="00C079DE"/>
    <w:rsid w:val="00CA3B99"/>
    <w:rsid w:val="00D90EA4"/>
    <w:rsid w:val="00DF5C81"/>
    <w:rsid w:val="00E061D9"/>
    <w:rsid w:val="00E1115A"/>
    <w:rsid w:val="00E56069"/>
    <w:rsid w:val="00F505A9"/>
    <w:rsid w:val="00FA70EC"/>
    <w:rsid w:val="00FE2FCD"/>
    <w:rsid w:val="00FF2B1B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</dc:creator>
  <cp:lastModifiedBy>Светлова</cp:lastModifiedBy>
  <cp:revision>25</cp:revision>
  <cp:lastPrinted>2018-11-23T09:40:00Z</cp:lastPrinted>
  <dcterms:created xsi:type="dcterms:W3CDTF">2018-11-12T17:01:00Z</dcterms:created>
  <dcterms:modified xsi:type="dcterms:W3CDTF">2019-07-23T08:31:00Z</dcterms:modified>
</cp:coreProperties>
</file>